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20" w:lineRule="exact"/>
        <w:ind w:right="150"/>
        <w:jc w:val="both"/>
        <w:textAlignment w:val="auto"/>
        <w:rPr>
          <w:rStyle w:val="5"/>
          <w:rFonts w:hint="eastAsia" w:ascii="黑体" w:hAnsi="黑体" w:eastAsia="黑体" w:cs="黑体"/>
          <w:b w:val="0"/>
          <w:bCs/>
          <w:color w:val="000000"/>
          <w:sz w:val="30"/>
          <w:szCs w:val="30"/>
          <w:shd w:val="clear" w:fill="FFFFFF"/>
          <w:lang w:val="en-US" w:eastAsia="zh-CN"/>
        </w:rPr>
      </w:pPr>
      <w:r>
        <w:rPr>
          <w:rStyle w:val="5"/>
          <w:rFonts w:hint="eastAsia" w:ascii="黑体" w:hAnsi="黑体" w:eastAsia="黑体" w:cs="黑体"/>
          <w:b w:val="0"/>
          <w:bCs/>
          <w:color w:val="000000"/>
          <w:sz w:val="30"/>
          <w:szCs w:val="30"/>
          <w:shd w:val="clear" w:fill="FFFFFF"/>
          <w:lang w:eastAsia="zh-CN"/>
        </w:rPr>
        <w:t>附件</w:t>
      </w:r>
      <w:r>
        <w:rPr>
          <w:rStyle w:val="5"/>
          <w:rFonts w:hint="eastAsia" w:ascii="黑体" w:hAnsi="黑体" w:eastAsia="黑体" w:cs="黑体"/>
          <w:b w:val="0"/>
          <w:bCs/>
          <w:color w:val="000000"/>
          <w:sz w:val="30"/>
          <w:szCs w:val="30"/>
          <w:shd w:val="clear" w:fill="FFFFFF"/>
          <w:lang w:val="en-US" w:eastAsia="zh-CN"/>
        </w:rPr>
        <w:t>4</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20" w:lineRule="exact"/>
        <w:ind w:right="150"/>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color w:val="000000"/>
          <w:sz w:val="44"/>
          <w:szCs w:val="44"/>
          <w:shd w:val="clear" w:fill="FFFFFF"/>
          <w:lang w:eastAsia="zh-CN"/>
        </w:rPr>
        <w:t>报考人员诚信</w:t>
      </w:r>
      <w:r>
        <w:rPr>
          <w:rStyle w:val="5"/>
          <w:rFonts w:hint="eastAsia" w:ascii="方正小标宋简体" w:hAnsi="方正小标宋简体" w:eastAsia="方正小标宋简体" w:cs="方正小标宋简体"/>
          <w:color w:val="000000"/>
          <w:sz w:val="44"/>
          <w:szCs w:val="44"/>
          <w:shd w:val="clear" w:fill="FFFFFF"/>
        </w:rPr>
        <w:t>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已仔细阅读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天峨县</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自主</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县乡</w:t>
      </w:r>
      <w:r>
        <w:rPr>
          <w:rFonts w:hint="eastAsia" w:ascii="仿宋_GB2312" w:hAnsi="仿宋_GB2312" w:eastAsia="仿宋_GB2312" w:cs="仿宋_GB2312"/>
          <w:sz w:val="32"/>
          <w:szCs w:val="32"/>
        </w:rPr>
        <w:t>医疗卫生</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公告》、《天峨县202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年自主招聘县乡医疗卫生机构工作人员岗位计划表</w:t>
      </w:r>
      <w:r>
        <w:rPr>
          <w:rFonts w:hint="eastAsia" w:ascii="仿宋_GB2312" w:hAnsi="仿宋_GB2312" w:eastAsia="仿宋_GB2312" w:cs="仿宋_GB2312"/>
          <w:sz w:val="32"/>
          <w:szCs w:val="32"/>
          <w:lang w:val="en-US" w:eastAsia="zh-CN"/>
        </w:rPr>
        <w:t>》等有关文件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本着诚信报考的原则，</w:t>
      </w:r>
      <w:r>
        <w:rPr>
          <w:rFonts w:hint="eastAsia" w:ascii="仿宋_GB2312" w:hAnsi="仿宋_GB2312" w:eastAsia="仿宋_GB2312" w:cs="仿宋_GB2312"/>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一、自觉遵守事业单位招聘考试工作的有关政策</w:t>
      </w:r>
      <w:r>
        <w:rPr>
          <w:rFonts w:hint="eastAsia" w:ascii="仿宋_GB2312" w:hAnsi="仿宋_GB2312" w:eastAsia="仿宋_GB2312" w:cs="仿宋_GB2312"/>
          <w:sz w:val="32"/>
          <w:szCs w:val="32"/>
          <w:lang w:eastAsia="zh-CN"/>
        </w:rPr>
        <w:t>规定，认真履行报考人员的各项义务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报考行为出自本人自主、</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认真对待每一个考聘环节，完成相应的程序，在笔试、面试、体检、</w:t>
      </w:r>
      <w:r>
        <w:rPr>
          <w:rFonts w:hint="eastAsia" w:ascii="仿宋_GB2312" w:hAnsi="仿宋_GB2312" w:eastAsia="仿宋_GB2312" w:cs="仿宋_GB2312"/>
          <w:sz w:val="32"/>
          <w:szCs w:val="32"/>
          <w:lang w:val="en-US" w:eastAsia="zh-CN"/>
        </w:rPr>
        <w:t>考察和拟聘用公示等环节，不无故放弃或中断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遵守考聘纪律，不舞弊也不协助他人舞弊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以上承诺如有违反，本人愿意意承担由此产生的一切后果，并自愿接受有关部门的处理和法律责任的追究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r>
        <w:rPr>
          <w:rFonts w:hint="eastAsia" w:ascii="仿宋_GB2312" w:hAnsi="仿宋_GB2312" w:eastAsia="仿宋_GB2312" w:cs="仿宋_GB2312"/>
          <w:sz w:val="32"/>
          <w:szCs w:val="32"/>
          <w:lang w:val="en-US" w:eastAsia="zh-CN"/>
        </w:rPr>
        <w:t>(手写)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w:t>
      </w:r>
      <w:bookmarkStart w:id="0" w:name="_GoBack"/>
      <w:bookmarkEnd w:id="0"/>
      <w:r>
        <w:rPr>
          <w:rFonts w:hint="eastAsia" w:ascii="仿宋_GB2312" w:hAnsi="仿宋_GB2312" w:eastAsia="仿宋_GB2312" w:cs="仿宋_GB2312"/>
          <w:sz w:val="32"/>
          <w:szCs w:val="32"/>
          <w:lang w:val="en-US" w:eastAsia="zh-CN"/>
        </w:rPr>
        <w:t>年  月  日</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D2D24"/>
    <w:rsid w:val="0A694C61"/>
    <w:rsid w:val="0BA10450"/>
    <w:rsid w:val="0F661E2C"/>
    <w:rsid w:val="177D47F1"/>
    <w:rsid w:val="24AF66CA"/>
    <w:rsid w:val="26082EC3"/>
    <w:rsid w:val="276B44E7"/>
    <w:rsid w:val="279233B1"/>
    <w:rsid w:val="285E1415"/>
    <w:rsid w:val="28A55579"/>
    <w:rsid w:val="37DE19A9"/>
    <w:rsid w:val="38AB1C7E"/>
    <w:rsid w:val="3C76582A"/>
    <w:rsid w:val="4D2F7790"/>
    <w:rsid w:val="50F76F0D"/>
    <w:rsid w:val="51FF5001"/>
    <w:rsid w:val="525F623C"/>
    <w:rsid w:val="53F34FAB"/>
    <w:rsid w:val="550C41E9"/>
    <w:rsid w:val="5A2406BB"/>
    <w:rsid w:val="643D2D24"/>
    <w:rsid w:val="64913AA5"/>
    <w:rsid w:val="64CA1B56"/>
    <w:rsid w:val="6988408F"/>
    <w:rsid w:val="6B2524A0"/>
    <w:rsid w:val="77704496"/>
    <w:rsid w:val="7D1D3079"/>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Typewriter"/>
    <w:basedOn w:val="4"/>
    <w:qFormat/>
    <w:uiPriority w:val="0"/>
    <w:rPr>
      <w:b/>
      <w:color w:val="6685FF"/>
      <w:sz w:val="21"/>
      <w:szCs w:val="21"/>
    </w:rPr>
  </w:style>
  <w:style w:type="character" w:styleId="7">
    <w:name w:val="Hyperlink"/>
    <w:basedOn w:val="4"/>
    <w:qFormat/>
    <w:uiPriority w:val="0"/>
    <w:rPr>
      <w:color w:val="000000"/>
      <w:u w:val="none"/>
    </w:rPr>
  </w:style>
  <w:style w:type="character" w:customStyle="1" w:styleId="8">
    <w:name w:val="bds_nopic"/>
    <w:basedOn w:val="4"/>
    <w:qFormat/>
    <w:uiPriority w:val="0"/>
  </w:style>
  <w:style w:type="character" w:customStyle="1" w:styleId="9">
    <w:name w:val="bds_more"/>
    <w:basedOn w:val="4"/>
    <w:qFormat/>
    <w:uiPriority w:val="0"/>
    <w:rPr>
      <w:rFonts w:hint="eastAsia" w:ascii="宋体" w:hAnsi="宋体" w:eastAsia="宋体" w:cs="宋体"/>
    </w:rPr>
  </w:style>
  <w:style w:type="character" w:customStyle="1" w:styleId="10">
    <w:name w:val="bds_more1"/>
    <w:basedOn w:val="4"/>
    <w:qFormat/>
    <w:uiPriority w:val="0"/>
  </w:style>
  <w:style w:type="character" w:customStyle="1" w:styleId="11">
    <w:name w:val="bds_more2"/>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WPS_1527987949</cp:lastModifiedBy>
  <cp:lastPrinted>2023-05-12T03:22:00Z</cp:lastPrinted>
  <dcterms:modified xsi:type="dcterms:W3CDTF">2023-07-18T07:23:21Z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E27A1262FAB946DE85B5BB0FCDDC126C</vt:lpwstr>
  </property>
</Properties>
</file>